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B7" w:rsidRPr="00927B35" w:rsidRDefault="00DD43B7" w:rsidP="00CF6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471927"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>-201</w:t>
      </w:r>
      <w:r w:rsidR="00471927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 xml:space="preserve"> учебный год</w:t>
      </w:r>
    </w:p>
    <w:p w:rsidR="00DD43B7" w:rsidRPr="00927B35" w:rsidRDefault="00DD43B7" w:rsidP="00CF61B9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DD43B7" w:rsidRPr="00217370" w:rsidRDefault="00DD43B7" w:rsidP="00CF61B9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AF62EA" w:rsidRDefault="00AF62EA" w:rsidP="00B3615C">
      <w:pPr>
        <w:rPr>
          <w:u w:val="single"/>
        </w:rPr>
      </w:pPr>
    </w:p>
    <w:p w:rsidR="00471927" w:rsidRPr="00B3615C" w:rsidRDefault="00DD43B7" w:rsidP="00B3615C">
      <w:pPr>
        <w:rPr>
          <w:u w:val="single"/>
        </w:rPr>
      </w:pPr>
      <w:r w:rsidRPr="00F5440B">
        <w:rPr>
          <w:u w:val="single"/>
        </w:rPr>
        <w:t>Учебник</w:t>
      </w:r>
      <w:r w:rsidR="00B3615C">
        <w:rPr>
          <w:u w:val="single"/>
        </w:rPr>
        <w:t>:</w:t>
      </w:r>
      <w:r w:rsidR="00B3615C">
        <w:t xml:space="preserve"> </w:t>
      </w:r>
      <w:r w:rsidR="00471927" w:rsidRPr="00471927">
        <w:t xml:space="preserve">Обществознание. </w:t>
      </w:r>
      <w:r w:rsidR="00471927">
        <w:t xml:space="preserve">8-9 классы </w:t>
      </w:r>
      <w:r w:rsidR="00F01EA5">
        <w:rPr>
          <w:color w:val="000000"/>
        </w:rPr>
        <w:t>(под</w:t>
      </w:r>
      <w:r w:rsidR="00471927" w:rsidRPr="00471927">
        <w:rPr>
          <w:color w:val="000000"/>
        </w:rPr>
        <w:t xml:space="preserve"> ред. Л. Н. Боголюбова) – М.: Просвещение, 2010.</w:t>
      </w:r>
      <w:r w:rsidR="00471927" w:rsidRPr="00471927">
        <w:t xml:space="preserve"> </w:t>
      </w:r>
    </w:p>
    <w:p w:rsidR="00471927" w:rsidRDefault="00471927" w:rsidP="00F5440B"/>
    <w:tbl>
      <w:tblPr>
        <w:tblW w:w="11295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7380"/>
        <w:gridCol w:w="2187"/>
      </w:tblGrid>
      <w:tr w:rsidR="00DD43B7" w:rsidRPr="00F5440B" w:rsidTr="00073202">
        <w:tc>
          <w:tcPr>
            <w:tcW w:w="1008" w:type="dxa"/>
          </w:tcPr>
          <w:p w:rsidR="00DD43B7" w:rsidRPr="00F5440B" w:rsidRDefault="00DD43B7" w:rsidP="00B3615C">
            <w:pPr>
              <w:jc w:val="center"/>
              <w:rPr>
                <w:b/>
              </w:rPr>
            </w:pPr>
            <w:r w:rsidRPr="00F5440B">
              <w:rPr>
                <w:b/>
              </w:rPr>
              <w:t xml:space="preserve">№ </w:t>
            </w:r>
          </w:p>
        </w:tc>
        <w:tc>
          <w:tcPr>
            <w:tcW w:w="720" w:type="dxa"/>
          </w:tcPr>
          <w:p w:rsidR="00DD43B7" w:rsidRPr="00F5440B" w:rsidRDefault="00DD43B7" w:rsidP="00F5440B">
            <w:pPr>
              <w:jc w:val="center"/>
              <w:rPr>
                <w:b/>
              </w:rPr>
            </w:pPr>
            <w:r w:rsidRPr="00F5440B">
              <w:rPr>
                <w:b/>
              </w:rPr>
              <w:t>Дата</w:t>
            </w:r>
          </w:p>
        </w:tc>
        <w:tc>
          <w:tcPr>
            <w:tcW w:w="7380" w:type="dxa"/>
          </w:tcPr>
          <w:p w:rsidR="00DD43B7" w:rsidRPr="00F5440B" w:rsidRDefault="00DD43B7" w:rsidP="00F5440B">
            <w:pPr>
              <w:jc w:val="center"/>
              <w:rPr>
                <w:b/>
              </w:rPr>
            </w:pPr>
            <w:r w:rsidRPr="00F5440B">
              <w:rPr>
                <w:b/>
              </w:rPr>
              <w:t>Содержание</w:t>
            </w:r>
          </w:p>
        </w:tc>
        <w:tc>
          <w:tcPr>
            <w:tcW w:w="2187" w:type="dxa"/>
          </w:tcPr>
          <w:p w:rsidR="00DD43B7" w:rsidRPr="00F5440B" w:rsidRDefault="00471927" w:rsidP="00F5440B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  <w:r w:rsidR="00DD43B7" w:rsidRPr="00F5440B">
              <w:rPr>
                <w:b/>
              </w:rPr>
              <w:t xml:space="preserve"> для самоподготовки</w:t>
            </w:r>
          </w:p>
        </w:tc>
      </w:tr>
      <w:tr w:rsidR="00DD43B7" w:rsidRPr="00F5440B" w:rsidTr="00D568B3">
        <w:tc>
          <w:tcPr>
            <w:tcW w:w="11295" w:type="dxa"/>
            <w:gridSpan w:val="4"/>
          </w:tcPr>
          <w:p w:rsidR="00DD43B7" w:rsidRPr="00F5440B" w:rsidRDefault="00DD43B7" w:rsidP="004C6D77">
            <w:pPr>
              <w:jc w:val="center"/>
            </w:pPr>
            <w:r w:rsidRPr="00F5440B">
              <w:rPr>
                <w:b/>
                <w:lang w:val="en-US"/>
              </w:rPr>
              <w:t>I</w:t>
            </w:r>
            <w:r w:rsidRPr="00F5440B">
              <w:rPr>
                <w:b/>
              </w:rPr>
              <w:t xml:space="preserve"> полугодие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037EEC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D43B7" w:rsidRPr="00F5440B" w:rsidRDefault="00DD43B7">
            <w:pPr>
              <w:rPr>
                <w:b/>
              </w:rPr>
            </w:pPr>
            <w:r>
              <w:rPr>
                <w:b/>
              </w:rPr>
              <w:t>2</w:t>
            </w:r>
            <w:r w:rsidR="00471927">
              <w:rPr>
                <w:b/>
              </w:rPr>
              <w:t>0</w:t>
            </w:r>
            <w:r w:rsidRPr="00F5440B">
              <w:rPr>
                <w:b/>
              </w:rPr>
              <w:t>.09</w:t>
            </w:r>
          </w:p>
        </w:tc>
        <w:tc>
          <w:tcPr>
            <w:tcW w:w="7380" w:type="dxa"/>
          </w:tcPr>
          <w:p w:rsidR="00DD43B7" w:rsidRPr="00F5440B" w:rsidRDefault="00DD43B7" w:rsidP="00E8421D">
            <w:r w:rsidRPr="00F5440B">
              <w:rPr>
                <w:b/>
              </w:rPr>
              <w:t>Консультация.</w:t>
            </w:r>
            <w:r w:rsidRPr="00F5440B">
              <w:t xml:space="preserve"> </w:t>
            </w:r>
            <w:r w:rsidR="00E952F0">
              <w:t>§ 48-54</w:t>
            </w:r>
            <w:r w:rsidR="00E952F0" w:rsidRPr="00F5440B">
              <w:t xml:space="preserve"> </w:t>
            </w:r>
            <w:r w:rsidR="00E952F0">
              <w:t>Личность и мораль.</w:t>
            </w:r>
          </w:p>
        </w:tc>
        <w:tc>
          <w:tcPr>
            <w:tcW w:w="2187" w:type="dxa"/>
          </w:tcPr>
          <w:p w:rsidR="00DD43B7" w:rsidRPr="00F5440B" w:rsidRDefault="00E952F0">
            <w:r>
              <w:t>§ 48-51</w:t>
            </w:r>
            <w:r w:rsidR="00DD43B7" w:rsidRPr="00F5440B">
              <w:t xml:space="preserve">  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037EEC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D43B7" w:rsidRPr="00F5440B" w:rsidRDefault="00471927">
            <w:pPr>
              <w:rPr>
                <w:b/>
              </w:rPr>
            </w:pPr>
            <w:r>
              <w:rPr>
                <w:b/>
              </w:rPr>
              <w:t>4.1</w:t>
            </w:r>
            <w:r w:rsidR="00DD43B7" w:rsidRPr="00F5440B">
              <w:rPr>
                <w:b/>
              </w:rPr>
              <w:t>0</w:t>
            </w:r>
          </w:p>
        </w:tc>
        <w:tc>
          <w:tcPr>
            <w:tcW w:w="7380" w:type="dxa"/>
          </w:tcPr>
          <w:p w:rsidR="00DD43B7" w:rsidRPr="00F5440B" w:rsidRDefault="00DD43B7" w:rsidP="00B6392A">
            <w:r w:rsidRPr="00F5440B">
              <w:rPr>
                <w:b/>
              </w:rPr>
              <w:t>Зачёт 1</w:t>
            </w:r>
            <w:r>
              <w:rPr>
                <w:b/>
                <w:lang w:eastAsia="en-US"/>
              </w:rPr>
              <w:t xml:space="preserve"> по обществознанию. </w:t>
            </w:r>
            <w:r w:rsidR="00E952F0">
              <w:t>§ 48-51</w:t>
            </w:r>
            <w:r w:rsidR="00E952F0" w:rsidRPr="00F5440B">
              <w:t xml:space="preserve"> </w:t>
            </w:r>
            <w:r w:rsidR="00E952F0">
              <w:t>Личность и мораль.</w:t>
            </w:r>
          </w:p>
        </w:tc>
        <w:tc>
          <w:tcPr>
            <w:tcW w:w="2187" w:type="dxa"/>
          </w:tcPr>
          <w:p w:rsidR="00DD43B7" w:rsidRPr="00F5440B" w:rsidRDefault="00E952F0" w:rsidP="001D1CBD">
            <w:r>
              <w:t>§52-54</w:t>
            </w:r>
            <w:r w:rsidRPr="00F5440B">
              <w:t xml:space="preserve">  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037EE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D43B7" w:rsidRPr="00F5440B" w:rsidRDefault="00E278C9">
            <w:pPr>
              <w:rPr>
                <w:b/>
              </w:rPr>
            </w:pPr>
            <w:r>
              <w:rPr>
                <w:b/>
              </w:rPr>
              <w:t>18</w:t>
            </w:r>
            <w:r w:rsidR="00DD43B7" w:rsidRPr="00F5440B">
              <w:rPr>
                <w:b/>
              </w:rPr>
              <w:t>.10</w:t>
            </w:r>
          </w:p>
        </w:tc>
        <w:tc>
          <w:tcPr>
            <w:tcW w:w="7380" w:type="dxa"/>
          </w:tcPr>
          <w:p w:rsidR="00DD43B7" w:rsidRPr="00F5440B" w:rsidRDefault="00DD43B7" w:rsidP="006F1F88">
            <w:r w:rsidRPr="00F5440B">
              <w:rPr>
                <w:b/>
              </w:rPr>
              <w:t>Зачет 2</w:t>
            </w:r>
            <w:r>
              <w:rPr>
                <w:b/>
                <w:lang w:eastAsia="en-US"/>
              </w:rPr>
              <w:t xml:space="preserve"> по обществознанию. </w:t>
            </w:r>
            <w:r w:rsidR="00E952F0">
              <w:t>§52-54</w:t>
            </w:r>
            <w:r w:rsidR="00E952F0" w:rsidRPr="00F5440B">
              <w:t xml:space="preserve"> </w:t>
            </w:r>
            <w:r w:rsidR="00E952F0">
              <w:t>Личность и мораль.</w:t>
            </w:r>
          </w:p>
        </w:tc>
        <w:tc>
          <w:tcPr>
            <w:tcW w:w="2187" w:type="dxa"/>
          </w:tcPr>
          <w:p w:rsidR="00DD43B7" w:rsidRPr="00F5440B" w:rsidRDefault="00DD43B7" w:rsidP="00622816">
            <w:r w:rsidRPr="00F5440B">
              <w:t>§§10-13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037EEC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D43B7" w:rsidRPr="00F5440B" w:rsidRDefault="00E278C9">
            <w:pPr>
              <w:rPr>
                <w:b/>
              </w:rPr>
            </w:pPr>
            <w:r>
              <w:rPr>
                <w:b/>
              </w:rPr>
              <w:t>8</w:t>
            </w:r>
            <w:r w:rsidR="00DD43B7" w:rsidRPr="00F5440B">
              <w:rPr>
                <w:b/>
              </w:rPr>
              <w:t>.11</w:t>
            </w:r>
          </w:p>
        </w:tc>
        <w:tc>
          <w:tcPr>
            <w:tcW w:w="7380" w:type="dxa"/>
          </w:tcPr>
          <w:p w:rsidR="00DD43B7" w:rsidRPr="00F5440B" w:rsidRDefault="00DD43B7" w:rsidP="00622816">
            <w:r w:rsidRPr="00F5440B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="00E952F0" w:rsidRPr="00F5440B">
              <w:t>§</w:t>
            </w:r>
            <w:r w:rsidR="00E952F0">
              <w:t>29-34 Гражданин. Государство. Право.</w:t>
            </w:r>
          </w:p>
        </w:tc>
        <w:tc>
          <w:tcPr>
            <w:tcW w:w="2187" w:type="dxa"/>
          </w:tcPr>
          <w:p w:rsidR="00DD43B7" w:rsidRPr="00F5440B" w:rsidRDefault="00DD43B7" w:rsidP="005B0AA6">
            <w:r w:rsidRPr="00F5440B">
              <w:t>§</w:t>
            </w:r>
            <w:r w:rsidR="00E952F0">
              <w:t>29-34</w:t>
            </w:r>
          </w:p>
        </w:tc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5D7A9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D43B7" w:rsidRPr="00F5440B" w:rsidRDefault="00E278C9">
            <w:pPr>
              <w:rPr>
                <w:b/>
              </w:rPr>
            </w:pPr>
            <w:r>
              <w:rPr>
                <w:b/>
              </w:rPr>
              <w:t>22</w:t>
            </w:r>
            <w:r w:rsidR="00DD43B7" w:rsidRPr="00F5440B">
              <w:rPr>
                <w:b/>
              </w:rPr>
              <w:t>.11.</w:t>
            </w:r>
          </w:p>
        </w:tc>
        <w:tc>
          <w:tcPr>
            <w:tcW w:w="7380" w:type="dxa"/>
          </w:tcPr>
          <w:p w:rsidR="00DD43B7" w:rsidRPr="00020CC9" w:rsidRDefault="00DD43B7" w:rsidP="006F1F88">
            <w:r>
              <w:rPr>
                <w:b/>
              </w:rPr>
              <w:t xml:space="preserve">Зачет </w:t>
            </w:r>
            <w:r w:rsidRPr="00F5440B">
              <w:rPr>
                <w:b/>
              </w:rPr>
              <w:t>3</w:t>
            </w:r>
            <w:r>
              <w:rPr>
                <w:b/>
                <w:lang w:eastAsia="en-US"/>
              </w:rPr>
              <w:t xml:space="preserve"> по обществознанию. </w:t>
            </w:r>
            <w:r w:rsidR="00E952F0" w:rsidRPr="00F5440B">
              <w:t>§</w:t>
            </w:r>
            <w:r w:rsidR="00E952F0">
              <w:t xml:space="preserve">29-32 </w:t>
            </w:r>
            <w:r w:rsidR="00786E27">
              <w:t>Право.</w:t>
            </w:r>
          </w:p>
        </w:tc>
        <w:tc>
          <w:tcPr>
            <w:tcW w:w="2187" w:type="dxa"/>
          </w:tcPr>
          <w:p w:rsidR="00DD43B7" w:rsidRPr="00F5440B" w:rsidRDefault="00E952F0" w:rsidP="005D7A98">
            <w:r w:rsidRPr="00F5440B">
              <w:t>§</w:t>
            </w:r>
            <w:r>
              <w:t>33-34</w:t>
            </w:r>
          </w:p>
        </w:tc>
        <w:bookmarkStart w:id="0" w:name="_GoBack"/>
        <w:bookmarkEnd w:id="0"/>
      </w:tr>
      <w:tr w:rsidR="00DD43B7" w:rsidRPr="00F5440B" w:rsidTr="00073202">
        <w:tc>
          <w:tcPr>
            <w:tcW w:w="1008" w:type="dxa"/>
          </w:tcPr>
          <w:p w:rsidR="00DD43B7" w:rsidRPr="00F5440B" w:rsidRDefault="00B3615C" w:rsidP="00F5440B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D43B7" w:rsidRPr="00F5440B" w:rsidRDefault="00E278C9">
            <w:pPr>
              <w:rPr>
                <w:b/>
              </w:rPr>
            </w:pPr>
            <w:r>
              <w:rPr>
                <w:b/>
              </w:rPr>
              <w:t>6</w:t>
            </w:r>
            <w:r w:rsidR="00DD43B7" w:rsidRPr="00F5440B">
              <w:rPr>
                <w:b/>
              </w:rPr>
              <w:t>.12</w:t>
            </w:r>
          </w:p>
        </w:tc>
        <w:tc>
          <w:tcPr>
            <w:tcW w:w="7380" w:type="dxa"/>
          </w:tcPr>
          <w:p w:rsidR="00DD43B7" w:rsidRPr="00F5440B" w:rsidRDefault="00E952F0" w:rsidP="00622816">
            <w:pPr>
              <w:rPr>
                <w:b/>
              </w:rPr>
            </w:pPr>
            <w:r w:rsidRPr="00F5440B">
              <w:rPr>
                <w:b/>
              </w:rPr>
              <w:t>Консультация</w:t>
            </w:r>
            <w:r>
              <w:rPr>
                <w:b/>
              </w:rPr>
              <w:t xml:space="preserve">. </w:t>
            </w:r>
            <w:r w:rsidRPr="00F5440B">
              <w:t>§</w:t>
            </w:r>
            <w:r>
              <w:t>33-34 Конституция РФ.</w:t>
            </w:r>
          </w:p>
        </w:tc>
        <w:tc>
          <w:tcPr>
            <w:tcW w:w="2187" w:type="dxa"/>
          </w:tcPr>
          <w:p w:rsidR="00DD43B7" w:rsidRPr="00F5440B" w:rsidRDefault="00786E27" w:rsidP="00594D7A">
            <w:r>
              <w:t>§33-34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B3615C" w:rsidP="00E952F0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</w:rPr>
            </w:pPr>
            <w:r>
              <w:rPr>
                <w:b/>
              </w:rPr>
              <w:t>20</w:t>
            </w:r>
            <w:r w:rsidRPr="00F5440B">
              <w:rPr>
                <w:b/>
              </w:rPr>
              <w:t>.12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b/>
              </w:rPr>
            </w:pPr>
            <w:r w:rsidRPr="00F5440B">
              <w:rPr>
                <w:b/>
              </w:rPr>
              <w:t>Зачет 4</w:t>
            </w:r>
            <w:r>
              <w:rPr>
                <w:b/>
                <w:lang w:eastAsia="en-US"/>
              </w:rPr>
              <w:t xml:space="preserve"> по обществознанию. </w:t>
            </w:r>
            <w:r w:rsidRPr="00F5440B">
              <w:t>§</w:t>
            </w:r>
            <w:r>
              <w:t>33-34 Конституция РФ.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pStyle w:val="a6"/>
              <w:ind w:left="0"/>
            </w:pPr>
            <w:r>
              <w:rPr>
                <w:lang w:eastAsia="en-US"/>
              </w:rPr>
              <w:t>§35-36</w:t>
            </w:r>
          </w:p>
        </w:tc>
      </w:tr>
      <w:tr w:rsidR="00E952F0" w:rsidRPr="00F5440B" w:rsidTr="00073202">
        <w:trPr>
          <w:trHeight w:val="66"/>
        </w:trPr>
        <w:tc>
          <w:tcPr>
            <w:tcW w:w="1008" w:type="dxa"/>
          </w:tcPr>
          <w:p w:rsidR="00E952F0" w:rsidRPr="00F5440B" w:rsidRDefault="00E952F0" w:rsidP="00E952F0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</w:tcPr>
          <w:p w:rsidR="00E952F0" w:rsidRDefault="00E952F0" w:rsidP="00E952F0">
            <w:pPr>
              <w:rPr>
                <w:b/>
                <w:lang w:eastAsia="en-US"/>
              </w:rPr>
            </w:pPr>
          </w:p>
        </w:tc>
        <w:tc>
          <w:tcPr>
            <w:tcW w:w="7380" w:type="dxa"/>
          </w:tcPr>
          <w:p w:rsidR="00E952F0" w:rsidRPr="00F5440B" w:rsidRDefault="00E952F0" w:rsidP="00E952F0">
            <w:pPr>
              <w:jc w:val="center"/>
              <w:rPr>
                <w:b/>
                <w:lang w:eastAsia="en-US"/>
              </w:rPr>
            </w:pPr>
            <w:r w:rsidRPr="00F5440B">
              <w:rPr>
                <w:b/>
                <w:lang w:val="en-US"/>
              </w:rPr>
              <w:t>II</w:t>
            </w:r>
            <w:r w:rsidRPr="00F5440B">
              <w:rPr>
                <w:b/>
              </w:rPr>
              <w:t xml:space="preserve"> полугодие</w:t>
            </w:r>
          </w:p>
        </w:tc>
        <w:tc>
          <w:tcPr>
            <w:tcW w:w="2187" w:type="dxa"/>
          </w:tcPr>
          <w:p w:rsidR="00E952F0" w:rsidRPr="00F5440B" w:rsidRDefault="00E952F0" w:rsidP="00E952F0">
            <w:pPr>
              <w:pStyle w:val="a6"/>
              <w:ind w:left="0"/>
              <w:rPr>
                <w:lang w:eastAsia="en-US"/>
              </w:rPr>
            </w:pP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B3615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F5440B">
              <w:rPr>
                <w:b/>
                <w:lang w:eastAsia="en-US"/>
              </w:rPr>
              <w:t>.01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</w:t>
            </w:r>
            <w:r>
              <w:rPr>
                <w:b/>
                <w:lang w:eastAsia="en-US"/>
              </w:rPr>
              <w:t xml:space="preserve">. </w:t>
            </w:r>
            <w:r w:rsidR="00786E27">
              <w:rPr>
                <w:lang w:eastAsia="en-US"/>
              </w:rPr>
              <w:t>§37 Международное гуманитарное право.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§37</w:t>
            </w:r>
          </w:p>
        </w:tc>
      </w:tr>
      <w:tr w:rsidR="00E952F0" w:rsidRPr="00F5440B" w:rsidTr="00073202">
        <w:trPr>
          <w:trHeight w:val="236"/>
        </w:trPr>
        <w:tc>
          <w:tcPr>
            <w:tcW w:w="1008" w:type="dxa"/>
          </w:tcPr>
          <w:p w:rsidR="00E952F0" w:rsidRPr="00F5440B" w:rsidRDefault="00B3615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24.01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Зачет </w:t>
            </w:r>
            <w:r w:rsidRPr="00F5440B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по обществознанию. </w:t>
            </w:r>
            <w:r w:rsidR="00786E27">
              <w:rPr>
                <w:lang w:eastAsia="en-US"/>
              </w:rPr>
              <w:t>§37 МГП.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§38-40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B3615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F5440B">
              <w:rPr>
                <w:b/>
                <w:lang w:eastAsia="en-US"/>
              </w:rPr>
              <w:t>.02</w:t>
            </w:r>
          </w:p>
        </w:tc>
        <w:tc>
          <w:tcPr>
            <w:tcW w:w="7380" w:type="dxa"/>
          </w:tcPr>
          <w:p w:rsidR="00E952F0" w:rsidRPr="009727A7" w:rsidRDefault="00E952F0" w:rsidP="00E952F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</w:t>
            </w:r>
            <w:r>
              <w:rPr>
                <w:b/>
                <w:lang w:eastAsia="en-US"/>
              </w:rPr>
              <w:t xml:space="preserve">. </w:t>
            </w:r>
            <w:r w:rsidR="00786E27">
              <w:rPr>
                <w:lang w:eastAsia="en-US"/>
              </w:rPr>
              <w:t>§38-40 Частное право.</w:t>
            </w:r>
          </w:p>
        </w:tc>
        <w:tc>
          <w:tcPr>
            <w:tcW w:w="2187" w:type="dxa"/>
          </w:tcPr>
          <w:p w:rsidR="00E952F0" w:rsidRPr="00AC247B" w:rsidRDefault="00786E27" w:rsidP="00E952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§38-40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B3615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" w:type="dxa"/>
          </w:tcPr>
          <w:p w:rsidR="00E952F0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21.02</w:t>
            </w:r>
          </w:p>
        </w:tc>
        <w:tc>
          <w:tcPr>
            <w:tcW w:w="7380" w:type="dxa"/>
          </w:tcPr>
          <w:p w:rsidR="00E952F0" w:rsidRPr="009727A7" w:rsidRDefault="00E952F0" w:rsidP="00E952F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 xml:space="preserve"> 6 по обществознанию. </w:t>
            </w:r>
            <w:r w:rsidR="00786E27">
              <w:rPr>
                <w:lang w:eastAsia="en-US"/>
              </w:rPr>
              <w:t>§38-40 Частное право.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§41-44</w:t>
            </w:r>
          </w:p>
        </w:tc>
      </w:tr>
      <w:tr w:rsidR="00E952F0" w:rsidRPr="00F5440B" w:rsidTr="00073202">
        <w:trPr>
          <w:trHeight w:val="121"/>
        </w:trPr>
        <w:tc>
          <w:tcPr>
            <w:tcW w:w="1008" w:type="dxa"/>
          </w:tcPr>
          <w:p w:rsidR="00E952F0" w:rsidRPr="00F5440B" w:rsidRDefault="00B3615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Pr="00F5440B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lang w:eastAsia="en-US"/>
              </w:rPr>
            </w:pPr>
            <w:r w:rsidRPr="00F5440B">
              <w:rPr>
                <w:b/>
                <w:lang w:eastAsia="en-US"/>
              </w:rPr>
              <w:t>Консультация</w:t>
            </w:r>
            <w:r>
              <w:rPr>
                <w:b/>
                <w:lang w:eastAsia="en-US"/>
              </w:rPr>
              <w:t xml:space="preserve">. </w:t>
            </w:r>
            <w:r w:rsidR="00786E27">
              <w:rPr>
                <w:lang w:eastAsia="en-US"/>
              </w:rPr>
              <w:t>§41-44 Свобода совести. Семейное право.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§41-44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B3615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Pr="00F5440B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 w:rsidRPr="00F5440B">
              <w:rPr>
                <w:b/>
                <w:lang w:eastAsia="en-US"/>
              </w:rPr>
              <w:t>Зачёт 7</w:t>
            </w:r>
            <w:r>
              <w:rPr>
                <w:b/>
                <w:lang w:eastAsia="en-US"/>
              </w:rPr>
              <w:t xml:space="preserve"> по обществознанию. </w:t>
            </w:r>
            <w:r w:rsidR="00786E27">
              <w:rPr>
                <w:lang w:eastAsia="en-US"/>
              </w:rPr>
              <w:t>§41-44 Свобода совести. Семейное право.</w:t>
            </w:r>
          </w:p>
        </w:tc>
        <w:tc>
          <w:tcPr>
            <w:tcW w:w="2187" w:type="dxa"/>
          </w:tcPr>
          <w:p w:rsidR="00E952F0" w:rsidRPr="00F5440B" w:rsidRDefault="00786E27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§45-47</w:t>
            </w:r>
          </w:p>
        </w:tc>
      </w:tr>
      <w:tr w:rsidR="00E952F0" w:rsidRPr="00F5440B" w:rsidTr="00073202">
        <w:tc>
          <w:tcPr>
            <w:tcW w:w="1008" w:type="dxa"/>
          </w:tcPr>
          <w:p w:rsidR="00E952F0" w:rsidRPr="00F5440B" w:rsidRDefault="00B3615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20" w:type="dxa"/>
          </w:tcPr>
          <w:p w:rsidR="00E952F0" w:rsidRPr="00F5440B" w:rsidRDefault="00E952F0" w:rsidP="00E952F0">
            <w:pPr>
              <w:rPr>
                <w:b/>
                <w:lang w:eastAsia="en-US"/>
              </w:rPr>
            </w:pPr>
            <w:r w:rsidRPr="00F5440B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Pr="00F5440B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7380" w:type="dxa"/>
          </w:tcPr>
          <w:p w:rsidR="00E952F0" w:rsidRPr="00F5440B" w:rsidRDefault="00E952F0" w:rsidP="00E952F0">
            <w:pPr>
              <w:rPr>
                <w:lang w:eastAsia="en-US"/>
              </w:rPr>
            </w:pPr>
            <w:r w:rsidRPr="00AC247B">
              <w:rPr>
                <w:b/>
                <w:lang w:eastAsia="en-US"/>
              </w:rPr>
              <w:t>Консультация</w:t>
            </w:r>
            <w:r>
              <w:rPr>
                <w:lang w:eastAsia="en-US"/>
              </w:rPr>
              <w:t xml:space="preserve">. </w:t>
            </w:r>
            <w:r w:rsidR="00F01EA5">
              <w:rPr>
                <w:lang w:eastAsia="en-US"/>
              </w:rPr>
              <w:t>§45-47 Социальные и политические права.</w:t>
            </w:r>
          </w:p>
        </w:tc>
        <w:tc>
          <w:tcPr>
            <w:tcW w:w="2187" w:type="dxa"/>
          </w:tcPr>
          <w:p w:rsidR="00E952F0" w:rsidRPr="00F5440B" w:rsidRDefault="00F01EA5" w:rsidP="00E952F0">
            <w:pPr>
              <w:rPr>
                <w:lang w:eastAsia="en-US"/>
              </w:rPr>
            </w:pPr>
            <w:r>
              <w:rPr>
                <w:lang w:eastAsia="en-US"/>
              </w:rPr>
              <w:t>§45-47</w:t>
            </w:r>
          </w:p>
        </w:tc>
      </w:tr>
      <w:tr w:rsidR="00E952F0" w:rsidRPr="004C6D77" w:rsidTr="00073202">
        <w:tc>
          <w:tcPr>
            <w:tcW w:w="1008" w:type="dxa"/>
          </w:tcPr>
          <w:p w:rsidR="00E952F0" w:rsidRPr="004C6D77" w:rsidRDefault="00B3615C" w:rsidP="00E952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20" w:type="dxa"/>
          </w:tcPr>
          <w:p w:rsidR="00E952F0" w:rsidRDefault="00E952F0" w:rsidP="00E952F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25.04</w:t>
            </w:r>
          </w:p>
        </w:tc>
        <w:tc>
          <w:tcPr>
            <w:tcW w:w="7380" w:type="dxa"/>
          </w:tcPr>
          <w:p w:rsidR="00E952F0" w:rsidRPr="004C6D77" w:rsidRDefault="00E952F0" w:rsidP="00E952F0">
            <w:pPr>
              <w:rPr>
                <w:b/>
                <w:lang w:eastAsia="en-US"/>
              </w:rPr>
            </w:pPr>
            <w:r w:rsidRPr="00F5440B">
              <w:rPr>
                <w:b/>
                <w:lang w:eastAsia="en-US"/>
              </w:rPr>
              <w:t>Зачёт 8</w:t>
            </w:r>
            <w:r>
              <w:rPr>
                <w:b/>
                <w:lang w:eastAsia="en-US"/>
              </w:rPr>
              <w:t xml:space="preserve"> по обществознанию </w:t>
            </w:r>
            <w:r w:rsidR="00F01EA5">
              <w:rPr>
                <w:lang w:eastAsia="en-US"/>
              </w:rPr>
              <w:t>§45-47 Социальные и политические права.</w:t>
            </w:r>
          </w:p>
        </w:tc>
        <w:tc>
          <w:tcPr>
            <w:tcW w:w="2187" w:type="dxa"/>
          </w:tcPr>
          <w:p w:rsidR="00E952F0" w:rsidRPr="004C6D77" w:rsidRDefault="00E952F0" w:rsidP="00E952F0">
            <w:pPr>
              <w:rPr>
                <w:lang w:eastAsia="en-US"/>
              </w:rPr>
            </w:pPr>
          </w:p>
        </w:tc>
      </w:tr>
    </w:tbl>
    <w:p w:rsidR="00DD43B7" w:rsidRPr="004C6D77" w:rsidRDefault="00DD43B7" w:rsidP="00FE0E12">
      <w:pPr>
        <w:rPr>
          <w:b/>
        </w:rPr>
      </w:pPr>
    </w:p>
    <w:p w:rsidR="00DD43B7" w:rsidRPr="00BC27F5" w:rsidRDefault="00DD43B7" w:rsidP="00B20E93">
      <w:r>
        <w:t>Рекомендации обучающимся: при подготовке к занятиям и зачётам по соответствующи</w:t>
      </w:r>
      <w:r w:rsidR="00AF62EA">
        <w:t>м параграфам учебника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p w:rsidR="00DD43B7" w:rsidRDefault="00DD43B7" w:rsidP="00FE0E12"/>
    <w:p w:rsidR="00DD43B7" w:rsidRDefault="00DD43B7"/>
    <w:sectPr w:rsidR="00DD43B7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A34831"/>
    <w:multiLevelType w:val="hybridMultilevel"/>
    <w:tmpl w:val="B710948A"/>
    <w:lvl w:ilvl="0" w:tplc="6FF236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7"/>
  </w:num>
  <w:num w:numId="11">
    <w:abstractNumId w:val="23"/>
  </w:num>
  <w:num w:numId="12">
    <w:abstractNumId w:val="13"/>
  </w:num>
  <w:num w:numId="13">
    <w:abstractNumId w:val="26"/>
  </w:num>
  <w:num w:numId="14">
    <w:abstractNumId w:val="16"/>
  </w:num>
  <w:num w:numId="15">
    <w:abstractNumId w:val="20"/>
  </w:num>
  <w:num w:numId="16">
    <w:abstractNumId w:val="31"/>
  </w:num>
  <w:num w:numId="17">
    <w:abstractNumId w:val="30"/>
  </w:num>
  <w:num w:numId="18">
    <w:abstractNumId w:val="14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7EEC"/>
    <w:rsid w:val="00073202"/>
    <w:rsid w:val="00075F46"/>
    <w:rsid w:val="00086AE9"/>
    <w:rsid w:val="000A0D13"/>
    <w:rsid w:val="000C5EBA"/>
    <w:rsid w:val="000C7C22"/>
    <w:rsid w:val="00106713"/>
    <w:rsid w:val="00112BFF"/>
    <w:rsid w:val="0017540E"/>
    <w:rsid w:val="001A29F9"/>
    <w:rsid w:val="001D1CBD"/>
    <w:rsid w:val="001D750E"/>
    <w:rsid w:val="00217370"/>
    <w:rsid w:val="002A02FE"/>
    <w:rsid w:val="002F53C2"/>
    <w:rsid w:val="00372FA5"/>
    <w:rsid w:val="00396464"/>
    <w:rsid w:val="00396706"/>
    <w:rsid w:val="00397DD3"/>
    <w:rsid w:val="003C06FD"/>
    <w:rsid w:val="003D165B"/>
    <w:rsid w:val="0040620B"/>
    <w:rsid w:val="00456C48"/>
    <w:rsid w:val="00471927"/>
    <w:rsid w:val="004B049F"/>
    <w:rsid w:val="004C6D77"/>
    <w:rsid w:val="004E1495"/>
    <w:rsid w:val="004E4513"/>
    <w:rsid w:val="00504C93"/>
    <w:rsid w:val="00525246"/>
    <w:rsid w:val="00541E8D"/>
    <w:rsid w:val="005714ED"/>
    <w:rsid w:val="00594D7A"/>
    <w:rsid w:val="005B0AA6"/>
    <w:rsid w:val="005D7A98"/>
    <w:rsid w:val="005F512C"/>
    <w:rsid w:val="00622816"/>
    <w:rsid w:val="00646C2D"/>
    <w:rsid w:val="00685C8D"/>
    <w:rsid w:val="00690FC8"/>
    <w:rsid w:val="006A0D92"/>
    <w:rsid w:val="006A1F42"/>
    <w:rsid w:val="006E61AF"/>
    <w:rsid w:val="006F13E6"/>
    <w:rsid w:val="006F1F88"/>
    <w:rsid w:val="006F55EF"/>
    <w:rsid w:val="006F60BB"/>
    <w:rsid w:val="007138D6"/>
    <w:rsid w:val="00722E78"/>
    <w:rsid w:val="00722EC0"/>
    <w:rsid w:val="0072389D"/>
    <w:rsid w:val="007532BF"/>
    <w:rsid w:val="00765CE1"/>
    <w:rsid w:val="0077148E"/>
    <w:rsid w:val="00785802"/>
    <w:rsid w:val="00786E27"/>
    <w:rsid w:val="007A4B04"/>
    <w:rsid w:val="007E59C9"/>
    <w:rsid w:val="007E67C3"/>
    <w:rsid w:val="00854F99"/>
    <w:rsid w:val="008666E4"/>
    <w:rsid w:val="008A2644"/>
    <w:rsid w:val="00913B21"/>
    <w:rsid w:val="00927B35"/>
    <w:rsid w:val="00935B30"/>
    <w:rsid w:val="009727A7"/>
    <w:rsid w:val="009974EA"/>
    <w:rsid w:val="009B7808"/>
    <w:rsid w:val="00A62675"/>
    <w:rsid w:val="00AC247B"/>
    <w:rsid w:val="00AC672C"/>
    <w:rsid w:val="00AE5483"/>
    <w:rsid w:val="00AF62EA"/>
    <w:rsid w:val="00AF7776"/>
    <w:rsid w:val="00B20E93"/>
    <w:rsid w:val="00B3615C"/>
    <w:rsid w:val="00B6392A"/>
    <w:rsid w:val="00B94F5C"/>
    <w:rsid w:val="00B971BC"/>
    <w:rsid w:val="00BB6E3A"/>
    <w:rsid w:val="00BC27F5"/>
    <w:rsid w:val="00BD39BD"/>
    <w:rsid w:val="00BF1633"/>
    <w:rsid w:val="00C11589"/>
    <w:rsid w:val="00C14993"/>
    <w:rsid w:val="00C21A3B"/>
    <w:rsid w:val="00C525CE"/>
    <w:rsid w:val="00C57227"/>
    <w:rsid w:val="00C87E4E"/>
    <w:rsid w:val="00CE68C4"/>
    <w:rsid w:val="00CF0137"/>
    <w:rsid w:val="00CF61B9"/>
    <w:rsid w:val="00D42A45"/>
    <w:rsid w:val="00D568B3"/>
    <w:rsid w:val="00D61C72"/>
    <w:rsid w:val="00D71B4A"/>
    <w:rsid w:val="00D76AB9"/>
    <w:rsid w:val="00DC2F65"/>
    <w:rsid w:val="00DC3941"/>
    <w:rsid w:val="00DD43B7"/>
    <w:rsid w:val="00E00A4F"/>
    <w:rsid w:val="00E11A51"/>
    <w:rsid w:val="00E278C9"/>
    <w:rsid w:val="00E62A2C"/>
    <w:rsid w:val="00E8421D"/>
    <w:rsid w:val="00E952F0"/>
    <w:rsid w:val="00EA4BE6"/>
    <w:rsid w:val="00EB5591"/>
    <w:rsid w:val="00EC356D"/>
    <w:rsid w:val="00EE4910"/>
    <w:rsid w:val="00F01EA5"/>
    <w:rsid w:val="00F03702"/>
    <w:rsid w:val="00F111DC"/>
    <w:rsid w:val="00F37959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B85C6"/>
  <w15:docId w15:val="{00CA3243-81F0-43EA-969C-47CFD5ED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Валерий Бондаренко</cp:lastModifiedBy>
  <cp:revision>53</cp:revision>
  <dcterms:created xsi:type="dcterms:W3CDTF">2011-09-11T14:03:00Z</dcterms:created>
  <dcterms:modified xsi:type="dcterms:W3CDTF">2016-12-28T20:08:00Z</dcterms:modified>
</cp:coreProperties>
</file>